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A7" w:rsidRPr="00B23345" w:rsidRDefault="008528A7" w:rsidP="008528A7">
      <w:pPr>
        <w:rPr>
          <w:rFonts w:ascii="黑体" w:eastAsia="黑体" w:hAnsi="黑体"/>
          <w:sz w:val="32"/>
          <w:szCs w:val="32"/>
        </w:rPr>
      </w:pPr>
      <w:r w:rsidRPr="00B2334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528A7" w:rsidRDefault="008528A7" w:rsidP="008528A7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协会“第二</w:t>
      </w:r>
      <w:r w:rsidRPr="00B23345">
        <w:rPr>
          <w:rFonts w:ascii="方正小标宋简体" w:eastAsia="方正小标宋简体" w:hAnsi="宋体" w:hint="eastAsia"/>
          <w:sz w:val="36"/>
          <w:szCs w:val="36"/>
        </w:rPr>
        <w:t>届</w:t>
      </w:r>
      <w:r>
        <w:rPr>
          <w:rFonts w:ascii="方正小标宋简体" w:eastAsia="方正小标宋简体" w:hAnsi="宋体" w:hint="eastAsia"/>
          <w:sz w:val="36"/>
          <w:szCs w:val="36"/>
        </w:rPr>
        <w:t>全国</w:t>
      </w:r>
      <w:r w:rsidRPr="00B23345">
        <w:rPr>
          <w:rFonts w:ascii="方正小标宋简体" w:eastAsia="方正小标宋简体" w:hAnsi="宋体" w:hint="eastAsia"/>
          <w:sz w:val="36"/>
          <w:szCs w:val="36"/>
        </w:rPr>
        <w:t>结核病防治知识网络竞赛</w:t>
      </w:r>
      <w:r>
        <w:rPr>
          <w:rFonts w:ascii="方正小标宋简体" w:eastAsia="方正小标宋简体" w:hAnsi="宋体" w:hint="eastAsia"/>
          <w:sz w:val="36"/>
          <w:szCs w:val="36"/>
        </w:rPr>
        <w:t>”优秀个人奖推选</w:t>
      </w:r>
      <w:r w:rsidRPr="00B23345">
        <w:rPr>
          <w:rFonts w:ascii="方正小标宋简体" w:eastAsia="方正小标宋简体" w:hAnsi="宋体" w:hint="eastAsia"/>
          <w:sz w:val="36"/>
          <w:szCs w:val="36"/>
        </w:rPr>
        <w:t>名单</w:t>
      </w:r>
      <w:r>
        <w:rPr>
          <w:rFonts w:ascii="方正小标宋简体" w:eastAsia="方正小标宋简体" w:hAnsi="宋体" w:hint="eastAsia"/>
          <w:sz w:val="36"/>
          <w:szCs w:val="36"/>
        </w:rPr>
        <w:t>汇总表</w:t>
      </w:r>
    </w:p>
    <w:p w:rsidR="008528A7" w:rsidRPr="00B23345" w:rsidRDefault="008528A7" w:rsidP="008528A7">
      <w:pPr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推选单位：（盖章）                                                               年     月    日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75"/>
        <w:gridCol w:w="785"/>
        <w:gridCol w:w="1304"/>
        <w:gridCol w:w="1475"/>
        <w:gridCol w:w="2866"/>
        <w:gridCol w:w="3122"/>
        <w:gridCol w:w="1791"/>
        <w:gridCol w:w="1627"/>
      </w:tblGrid>
      <w:tr w:rsidR="008528A7" w:rsidTr="00CB6D23">
        <w:trPr>
          <w:trHeight w:hRule="exact" w:val="800"/>
        </w:trPr>
        <w:tc>
          <w:tcPr>
            <w:tcW w:w="161" w:type="pct"/>
          </w:tcPr>
          <w:p w:rsidR="008528A7" w:rsidRPr="00B23345" w:rsidRDefault="008528A7" w:rsidP="00CB6D23">
            <w:pPr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437" w:type="pct"/>
          </w:tcPr>
          <w:p w:rsidR="008528A7" w:rsidRPr="00B23345" w:rsidRDefault="008528A7" w:rsidP="00CB6D2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职业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职务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 w:rsidRPr="00B23345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地区</w:t>
            </w: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一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医疗卫生工作者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  <w:r w:rsidRPr="00B2334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33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t>二、</w:t>
            </w:r>
            <w:r w:rsidRPr="007F79CD">
              <w:rPr>
                <w:rFonts w:ascii="仿宋" w:eastAsia="仿宋" w:hAnsi="仿宋"/>
                <w:sz w:val="24"/>
              </w:rPr>
              <w:t>中学生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t>三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7F79CD">
              <w:rPr>
                <w:rFonts w:ascii="仿宋" w:eastAsia="仿宋" w:hAnsi="仿宋"/>
                <w:sz w:val="24"/>
              </w:rPr>
              <w:t>大学生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四、</w:t>
            </w:r>
            <w:r w:rsidRPr="007F79CD">
              <w:rPr>
                <w:rFonts w:ascii="仿宋" w:eastAsia="仿宋" w:hAnsi="仿宋" w:hint="eastAsia"/>
                <w:sz w:val="24"/>
              </w:rPr>
              <w:t>公众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528A7" w:rsidRDefault="008528A7" w:rsidP="008528A7">
      <w:pPr>
        <w:ind w:right="112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（可加行、加页）</w:t>
      </w:r>
    </w:p>
    <w:p w:rsidR="008528A7" w:rsidRPr="00B23345" w:rsidRDefault="008528A7" w:rsidP="008528A7">
      <w:pPr>
        <w:ind w:right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经办人：                              联系方式：                              负责</w:t>
      </w:r>
      <w:r>
        <w:rPr>
          <w:rFonts w:ascii="宋体" w:hAnsi="宋体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</w:p>
    <w:p w:rsidR="00086B16" w:rsidRPr="008528A7" w:rsidRDefault="00086B16"/>
    <w:sectPr w:rsidR="00086B16" w:rsidRPr="008528A7" w:rsidSect="00852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18" w:rsidRDefault="005C1518" w:rsidP="008528A7">
      <w:r>
        <w:separator/>
      </w:r>
    </w:p>
  </w:endnote>
  <w:endnote w:type="continuationSeparator" w:id="0">
    <w:p w:rsidR="005C1518" w:rsidRDefault="005C1518" w:rsidP="0085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18" w:rsidRDefault="005C1518" w:rsidP="008528A7">
      <w:r>
        <w:separator/>
      </w:r>
    </w:p>
  </w:footnote>
  <w:footnote w:type="continuationSeparator" w:id="0">
    <w:p w:rsidR="005C1518" w:rsidRDefault="005C1518" w:rsidP="0085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E1"/>
    <w:rsid w:val="00086B16"/>
    <w:rsid w:val="002E55E1"/>
    <w:rsid w:val="005C1518"/>
    <w:rsid w:val="008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2017-03-10T06:46:00Z</dcterms:created>
  <dcterms:modified xsi:type="dcterms:W3CDTF">2017-03-10T06:47:00Z</dcterms:modified>
</cp:coreProperties>
</file>